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E14" w:rsidRDefault="000B1E14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-219075</wp:posOffset>
            </wp:positionV>
            <wp:extent cx="1352550" cy="9144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at et souri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E14">
        <w:rPr>
          <w:rFonts w:ascii="Arial" w:hAnsi="Arial" w:cs="Arial"/>
          <w:b/>
          <w:bCs/>
          <w:sz w:val="28"/>
          <w:szCs w:val="28"/>
          <w:u w:val="single"/>
        </w:rPr>
        <w:t>Diversité du vivant</w:t>
      </w:r>
      <w:r>
        <w:rPr>
          <w:rFonts w:ascii="Arial" w:hAnsi="Arial" w:cs="Arial"/>
          <w:b/>
          <w:bCs/>
          <w:sz w:val="28"/>
          <w:szCs w:val="28"/>
        </w:rPr>
        <w:t xml:space="preserve"> : ce que mangent les animaux… </w:t>
      </w:r>
    </w:p>
    <w:p w:rsidR="000B1E14" w:rsidRDefault="000B1E14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</wp:posOffset>
                </wp:positionV>
                <wp:extent cx="2219325" cy="24765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6163C" id="Rectangle 2" o:spid="_x0000_s1026" style="position:absolute;margin-left:90pt;margin-top:.9pt;width:174.75pt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" fillcolor="white [3201]" stroked="f" strokeweight="1pt"/>
            </w:pict>
          </mc:Fallback>
        </mc:AlternateContent>
      </w:r>
      <w:r w:rsidRPr="000B1E14">
        <w:rPr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6734175" cy="780097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DM animaux000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7" t="5273" r="-169" b="10955"/>
                    <a:stretch/>
                  </pic:blipFill>
                  <pic:spPr bwMode="auto">
                    <a:xfrm>
                      <a:off x="0" y="0"/>
                      <a:ext cx="6734175" cy="7800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E14" w:rsidRDefault="000B1E14">
      <w:pPr>
        <w:rPr>
          <w:rFonts w:ascii="Arial" w:hAnsi="Arial" w:cs="Arial"/>
          <w:b/>
          <w:bCs/>
          <w:sz w:val="28"/>
          <w:szCs w:val="28"/>
        </w:rPr>
      </w:pPr>
    </w:p>
    <w:p w:rsidR="000B1E14" w:rsidRDefault="000B1E14">
      <w:pPr>
        <w:rPr>
          <w:rFonts w:ascii="Arial" w:hAnsi="Arial" w:cs="Arial"/>
          <w:b/>
          <w:bCs/>
          <w:sz w:val="28"/>
          <w:szCs w:val="28"/>
        </w:rPr>
      </w:pPr>
    </w:p>
    <w:p w:rsidR="000B1E14" w:rsidRDefault="000B1E14">
      <w:pPr>
        <w:rPr>
          <w:rFonts w:ascii="Arial" w:hAnsi="Arial" w:cs="Arial"/>
          <w:b/>
          <w:bCs/>
          <w:sz w:val="28"/>
          <w:szCs w:val="28"/>
        </w:rPr>
      </w:pPr>
    </w:p>
    <w:p w:rsidR="000B1E14" w:rsidRDefault="000B1E14">
      <w:pPr>
        <w:rPr>
          <w:rFonts w:ascii="Arial" w:hAnsi="Arial" w:cs="Arial"/>
          <w:b/>
          <w:bCs/>
          <w:sz w:val="28"/>
          <w:szCs w:val="28"/>
        </w:rPr>
      </w:pPr>
    </w:p>
    <w:p w:rsidR="000B1E14" w:rsidRDefault="000B1E14">
      <w:pPr>
        <w:rPr>
          <w:rFonts w:ascii="Arial" w:hAnsi="Arial" w:cs="Arial"/>
          <w:b/>
          <w:bCs/>
          <w:sz w:val="28"/>
          <w:szCs w:val="28"/>
        </w:rPr>
      </w:pPr>
    </w:p>
    <w:p w:rsidR="000B1E14" w:rsidRDefault="000B1E14">
      <w:pPr>
        <w:rPr>
          <w:rFonts w:ascii="Arial" w:hAnsi="Arial" w:cs="Arial"/>
          <w:b/>
          <w:bCs/>
          <w:sz w:val="28"/>
          <w:szCs w:val="28"/>
        </w:rPr>
      </w:pPr>
    </w:p>
    <w:p w:rsidR="000B1E14" w:rsidRDefault="000B1E14">
      <w:pPr>
        <w:rPr>
          <w:rFonts w:ascii="Arial" w:hAnsi="Arial" w:cs="Arial"/>
          <w:b/>
          <w:bCs/>
          <w:sz w:val="28"/>
          <w:szCs w:val="28"/>
        </w:rPr>
      </w:pPr>
    </w:p>
    <w:p w:rsidR="000B1E14" w:rsidRDefault="000B1E14">
      <w:pPr>
        <w:rPr>
          <w:rFonts w:ascii="Arial" w:hAnsi="Arial" w:cs="Arial"/>
          <w:b/>
          <w:bCs/>
          <w:sz w:val="28"/>
          <w:szCs w:val="28"/>
        </w:rPr>
      </w:pPr>
    </w:p>
    <w:p w:rsidR="000B1E14" w:rsidRDefault="000B1E14">
      <w:pPr>
        <w:rPr>
          <w:rFonts w:ascii="Arial" w:hAnsi="Arial" w:cs="Arial"/>
          <w:b/>
          <w:bCs/>
          <w:sz w:val="28"/>
          <w:szCs w:val="28"/>
        </w:rPr>
      </w:pPr>
    </w:p>
    <w:p w:rsidR="000B1E14" w:rsidRDefault="000B1E14">
      <w:pPr>
        <w:rPr>
          <w:rFonts w:ascii="Arial" w:hAnsi="Arial" w:cs="Arial"/>
          <w:b/>
          <w:bCs/>
          <w:sz w:val="28"/>
          <w:szCs w:val="28"/>
        </w:rPr>
      </w:pPr>
    </w:p>
    <w:p w:rsidR="000B1E14" w:rsidRDefault="000B1E14">
      <w:pPr>
        <w:rPr>
          <w:rFonts w:ascii="Arial" w:hAnsi="Arial" w:cs="Arial"/>
          <w:b/>
          <w:bCs/>
          <w:sz w:val="28"/>
          <w:szCs w:val="28"/>
        </w:rPr>
      </w:pPr>
    </w:p>
    <w:p w:rsidR="000B1E14" w:rsidRDefault="000B1E14">
      <w:pPr>
        <w:rPr>
          <w:rFonts w:ascii="Arial" w:hAnsi="Arial" w:cs="Arial"/>
          <w:b/>
          <w:bCs/>
          <w:sz w:val="28"/>
          <w:szCs w:val="28"/>
        </w:rPr>
      </w:pPr>
    </w:p>
    <w:p w:rsidR="000B1E14" w:rsidRDefault="000B1E14">
      <w:pPr>
        <w:rPr>
          <w:rFonts w:ascii="Arial" w:hAnsi="Arial" w:cs="Arial"/>
          <w:b/>
          <w:bCs/>
          <w:sz w:val="28"/>
          <w:szCs w:val="28"/>
        </w:rPr>
      </w:pPr>
    </w:p>
    <w:p w:rsidR="000B1E14" w:rsidRDefault="000B1E14">
      <w:pPr>
        <w:rPr>
          <w:rFonts w:ascii="Arial" w:hAnsi="Arial" w:cs="Arial"/>
          <w:b/>
          <w:bCs/>
          <w:sz w:val="28"/>
          <w:szCs w:val="28"/>
        </w:rPr>
      </w:pPr>
    </w:p>
    <w:p w:rsidR="000B1E14" w:rsidRDefault="000B1E14">
      <w:pPr>
        <w:rPr>
          <w:rFonts w:ascii="Arial" w:hAnsi="Arial" w:cs="Arial"/>
          <w:b/>
          <w:bCs/>
          <w:sz w:val="28"/>
          <w:szCs w:val="28"/>
        </w:rPr>
      </w:pPr>
    </w:p>
    <w:p w:rsidR="000B1E14" w:rsidRDefault="000B1E14">
      <w:pPr>
        <w:rPr>
          <w:rFonts w:ascii="Arial" w:hAnsi="Arial" w:cs="Arial"/>
          <w:b/>
          <w:bCs/>
          <w:sz w:val="28"/>
          <w:szCs w:val="28"/>
        </w:rPr>
      </w:pPr>
    </w:p>
    <w:p w:rsidR="000B1E14" w:rsidRDefault="000B1E14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0B1E14" w:rsidRDefault="000B1E14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0B1E14" w:rsidRDefault="000B1E14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0B1E14" w:rsidRDefault="000B1E14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0B1E14" w:rsidRDefault="000B1E14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0B1E14" w:rsidRDefault="000B1E14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0B1E14" w:rsidRDefault="000B1E14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0B1E14" w:rsidRDefault="000B1E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Je retiens :</w:t>
      </w:r>
    </w:p>
    <w:p w:rsidR="000B1E14" w:rsidRDefault="000B1E14" w:rsidP="000B1E1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Comme nous, les animaux se nourrissent :</w:t>
      </w:r>
    </w:p>
    <w:p w:rsidR="000B1E14" w:rsidRDefault="000B1E14" w:rsidP="000B1E1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-ils sont végétariens </w:t>
      </w:r>
      <w:proofErr w:type="gramStart"/>
      <w:r>
        <w:rPr>
          <w:rFonts w:ascii="Arial" w:hAnsi="Arial" w:cs="Arial"/>
          <w:sz w:val="28"/>
          <w:szCs w:val="28"/>
        </w:rPr>
        <w:t>si ils</w:t>
      </w:r>
      <w:proofErr w:type="gramEnd"/>
      <w:r>
        <w:rPr>
          <w:rFonts w:ascii="Arial" w:hAnsi="Arial" w:cs="Arial"/>
          <w:sz w:val="28"/>
          <w:szCs w:val="28"/>
        </w:rPr>
        <w:t xml:space="preserve"> ne mangent que des plantes.</w:t>
      </w:r>
    </w:p>
    <w:p w:rsidR="000B1E14" w:rsidRDefault="000B1E14" w:rsidP="000B1E1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-ils sont carnivores </w:t>
      </w:r>
      <w:proofErr w:type="gramStart"/>
      <w:r>
        <w:rPr>
          <w:rFonts w:ascii="Arial" w:hAnsi="Arial" w:cs="Arial"/>
          <w:sz w:val="28"/>
          <w:szCs w:val="28"/>
        </w:rPr>
        <w:t>si ils</w:t>
      </w:r>
      <w:proofErr w:type="gramEnd"/>
      <w:r>
        <w:rPr>
          <w:rFonts w:ascii="Arial" w:hAnsi="Arial" w:cs="Arial"/>
          <w:sz w:val="28"/>
          <w:szCs w:val="28"/>
        </w:rPr>
        <w:t xml:space="preserve"> ne mangent que de la viande.</w:t>
      </w:r>
    </w:p>
    <w:p w:rsidR="000B1E14" w:rsidRDefault="000B1E14" w:rsidP="000B1E1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-ils sont omnivores </w:t>
      </w:r>
      <w:proofErr w:type="gramStart"/>
      <w:r>
        <w:rPr>
          <w:rFonts w:ascii="Arial" w:hAnsi="Arial" w:cs="Arial"/>
          <w:sz w:val="28"/>
          <w:szCs w:val="28"/>
        </w:rPr>
        <w:t>si ils</w:t>
      </w:r>
      <w:proofErr w:type="gramEnd"/>
      <w:r>
        <w:rPr>
          <w:rFonts w:ascii="Arial" w:hAnsi="Arial" w:cs="Arial"/>
          <w:sz w:val="28"/>
          <w:szCs w:val="28"/>
        </w:rPr>
        <w:t xml:space="preserve"> mangent de la viande, des plantes (</w:t>
      </w:r>
      <w:r w:rsidRPr="000B1E14">
        <w:rPr>
          <w:rFonts w:ascii="Arial" w:hAnsi="Arial" w:cs="Arial"/>
          <w:i/>
          <w:iCs/>
          <w:sz w:val="24"/>
          <w:szCs w:val="24"/>
        </w:rPr>
        <w:t>comme l’humain !</w:t>
      </w:r>
      <w:r>
        <w:rPr>
          <w:rFonts w:ascii="Arial" w:hAnsi="Arial" w:cs="Arial"/>
          <w:i/>
          <w:iCs/>
          <w:sz w:val="24"/>
          <w:szCs w:val="24"/>
        </w:rPr>
        <w:t>)</w:t>
      </w:r>
    </w:p>
    <w:p w:rsidR="000B1E14" w:rsidRDefault="000B1E14" w:rsidP="000B1E1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</w:p>
    <w:p w:rsidR="000B1E14" w:rsidRDefault="000B1E14">
      <w:r>
        <w:rPr>
          <w:rFonts w:ascii="Arial" w:hAnsi="Arial" w:cs="Arial"/>
          <w:b/>
          <w:bCs/>
          <w:sz w:val="28"/>
          <w:szCs w:val="28"/>
        </w:rPr>
        <w:t xml:space="preserve">    </w:t>
      </w:r>
    </w:p>
    <w:sectPr w:rsidR="000B1E14" w:rsidSect="000B1E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14"/>
    <w:rsid w:val="000B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8130F"/>
  <w15:chartTrackingRefBased/>
  <w15:docId w15:val="{87DC56BE-340D-4E04-B249-E93E3F0E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315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Raillot</dc:creator>
  <cp:keywords/>
  <dc:description/>
  <cp:lastModifiedBy>cécile Raillot</cp:lastModifiedBy>
  <cp:revision>1</cp:revision>
  <dcterms:created xsi:type="dcterms:W3CDTF">2020-04-27T13:46:00Z</dcterms:created>
  <dcterms:modified xsi:type="dcterms:W3CDTF">2020-04-27T13:57:00Z</dcterms:modified>
</cp:coreProperties>
</file>